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06" w:rsidRPr="008E3306" w:rsidRDefault="008E3306" w:rsidP="008E3306">
      <w:pPr>
        <w:spacing w:after="0" w:line="360" w:lineRule="auto"/>
        <w:ind w:left="-284" w:right="-141"/>
        <w:jc w:val="right"/>
        <w:rPr>
          <w:rFonts w:eastAsia="Times New Roman" w:cstheme="minorHAnsi"/>
          <w:iCs/>
          <w:caps/>
          <w:spacing w:val="8"/>
          <w:sz w:val="20"/>
          <w:szCs w:val="20"/>
          <w:lang w:eastAsia="pl-PL"/>
        </w:rPr>
      </w:pPr>
      <w:r w:rsidRPr="008E3306">
        <w:rPr>
          <w:rFonts w:eastAsia="Times New Roman" w:cstheme="minorHAnsi"/>
          <w:iCs/>
          <w:caps/>
          <w:spacing w:val="8"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iCs/>
          <w:caps/>
          <w:spacing w:val="8"/>
          <w:sz w:val="20"/>
          <w:szCs w:val="20"/>
          <w:lang w:eastAsia="pl-PL"/>
        </w:rPr>
        <w:t>3</w:t>
      </w:r>
      <w:r w:rsidRPr="008E3306">
        <w:rPr>
          <w:rFonts w:eastAsia="Times New Roman" w:cstheme="minorHAnsi"/>
          <w:iCs/>
          <w:caps/>
          <w:spacing w:val="8"/>
          <w:sz w:val="20"/>
          <w:szCs w:val="20"/>
          <w:lang w:eastAsia="pl-PL"/>
        </w:rPr>
        <w:t xml:space="preserve"> </w:t>
      </w:r>
    </w:p>
    <w:p w:rsidR="008E3306" w:rsidRPr="008E3306" w:rsidRDefault="008E3306" w:rsidP="008E3306">
      <w:pPr>
        <w:spacing w:after="0" w:line="360" w:lineRule="auto"/>
        <w:ind w:left="-284" w:right="-141"/>
        <w:jc w:val="center"/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</w:pPr>
      <w:r w:rsidRPr="008E3306">
        <w:rPr>
          <w:rFonts w:eastAsia="Times New Roman" w:cstheme="minorHAnsi"/>
          <w:b/>
          <w:iCs/>
          <w:caps/>
          <w:spacing w:val="8"/>
          <w:sz w:val="20"/>
          <w:szCs w:val="20"/>
          <w:lang w:eastAsia="pl-PL"/>
        </w:rPr>
        <w:t>wzór umowy</w:t>
      </w:r>
    </w:p>
    <w:p w:rsidR="008E3306" w:rsidRPr="008E3306" w:rsidRDefault="008E3306" w:rsidP="008E3306">
      <w:pPr>
        <w:widowControl w:val="0"/>
        <w:spacing w:after="0" w:line="240" w:lineRule="auto"/>
        <w:ind w:left="-284" w:right="-141" w:hanging="400"/>
        <w:jc w:val="center"/>
        <w:rPr>
          <w:rFonts w:eastAsia="Times New Roman" w:cstheme="minorHAnsi"/>
          <w:color w:val="000000"/>
          <w:sz w:val="20"/>
          <w:szCs w:val="20"/>
        </w:rPr>
      </w:pPr>
      <w:r w:rsidRPr="008E3306">
        <w:rPr>
          <w:rFonts w:eastAsia="Times New Roman" w:cstheme="minorHAnsi"/>
          <w:color w:val="000000"/>
          <w:sz w:val="20"/>
          <w:szCs w:val="20"/>
        </w:rPr>
        <w:t xml:space="preserve">           </w:t>
      </w:r>
    </w:p>
    <w:p w:rsidR="008E3306" w:rsidRPr="008E3306" w:rsidRDefault="008E3306" w:rsidP="008E3306">
      <w:pPr>
        <w:spacing w:after="0" w:line="240" w:lineRule="auto"/>
        <w:ind w:left="-284" w:right="-141"/>
        <w:jc w:val="center"/>
        <w:rPr>
          <w:rFonts w:eastAsia="Times New Roman" w:cstheme="minorHAnsi"/>
          <w:b/>
          <w:sz w:val="20"/>
          <w:szCs w:val="20"/>
        </w:rPr>
      </w:pPr>
    </w:p>
    <w:p w:rsidR="008E3306" w:rsidRPr="008E3306" w:rsidRDefault="008E3306" w:rsidP="008E3306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 xml:space="preserve">zawarta w dniu .......................... roku we Wrocławiu, </w:t>
      </w:r>
    </w:p>
    <w:p w:rsidR="008E3306" w:rsidRPr="008E3306" w:rsidRDefault="008E3306" w:rsidP="008E3306">
      <w:pPr>
        <w:spacing w:after="0" w:line="240" w:lineRule="auto"/>
        <w:ind w:left="-284" w:right="-141"/>
        <w:jc w:val="both"/>
        <w:rPr>
          <w:rFonts w:eastAsia="Times New Roman" w:cstheme="minorHAnsi"/>
          <w:b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pomiędzy</w:t>
      </w:r>
      <w:r w:rsidRPr="008E3306">
        <w:rPr>
          <w:rFonts w:eastAsia="Times New Roman" w:cstheme="minorHAnsi"/>
          <w:b/>
          <w:sz w:val="20"/>
          <w:szCs w:val="20"/>
        </w:rPr>
        <w:t xml:space="preserve"> </w:t>
      </w:r>
    </w:p>
    <w:p w:rsidR="008E3306" w:rsidRPr="008E3306" w:rsidRDefault="008E3306" w:rsidP="008E3306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:rsidR="008E3306" w:rsidRPr="008E3306" w:rsidRDefault="008E3306" w:rsidP="008E3306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8E3306">
        <w:rPr>
          <w:rFonts w:eastAsia="Times New Roman" w:cstheme="minorHAnsi"/>
          <w:b/>
          <w:bCs/>
          <w:sz w:val="20"/>
          <w:szCs w:val="20"/>
          <w:lang w:eastAsia="pl-PL"/>
        </w:rPr>
        <w:t>Województwem Dolnośląskim - Dolnośląskim Ośrodkiem Doskonalenia Nauczycieli we Wrocławiu</w:t>
      </w:r>
      <w:r w:rsidRPr="008E3306">
        <w:rPr>
          <w:rFonts w:eastAsia="Times New Roman" w:cstheme="minorHAnsi"/>
          <w:sz w:val="20"/>
          <w:szCs w:val="20"/>
          <w:lang w:eastAsia="pl-PL"/>
        </w:rPr>
        <w:t xml:space="preserve">, z siedzibą przy ul. Skarbowców 8a, 53-025 Wrocław - jednostką budżetową Samorządu Województwa Dolnośląskiego – posiadającą numer identyfikacji podatkowej NIP: 8992803047 oraz numer statystyczny w systemie REGON 931934644, </w:t>
      </w:r>
    </w:p>
    <w:p w:rsidR="008E3306" w:rsidRPr="008E3306" w:rsidRDefault="008E3306" w:rsidP="008E3306">
      <w:pPr>
        <w:numPr>
          <w:ilvl w:val="0"/>
          <w:numId w:val="8"/>
        </w:num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8E3306">
        <w:rPr>
          <w:rFonts w:eastAsia="Times New Roman" w:cstheme="minorHAnsi"/>
          <w:sz w:val="20"/>
          <w:szCs w:val="20"/>
          <w:lang w:eastAsia="pl-PL"/>
        </w:rPr>
        <w:t>zwaną w dalszej części umowy „</w:t>
      </w:r>
      <w:r w:rsidRPr="008E3306">
        <w:rPr>
          <w:rFonts w:eastAsia="Times New Roman" w:cstheme="minorHAnsi"/>
          <w:b/>
          <w:bCs/>
          <w:sz w:val="20"/>
          <w:szCs w:val="20"/>
          <w:lang w:eastAsia="pl-PL"/>
        </w:rPr>
        <w:t>ZAMAWIAJĄCYM"</w:t>
      </w:r>
    </w:p>
    <w:p w:rsidR="008E3306" w:rsidRPr="008E3306" w:rsidRDefault="008E3306" w:rsidP="008E3306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  <w:lang w:eastAsia="pl-PL"/>
        </w:rPr>
      </w:pPr>
      <w:r w:rsidRPr="008E3306">
        <w:rPr>
          <w:rFonts w:eastAsia="Times New Roman" w:cstheme="minorHAnsi"/>
          <w:sz w:val="20"/>
          <w:szCs w:val="20"/>
          <w:lang w:eastAsia="pl-PL"/>
        </w:rPr>
        <w:t>reprezentowanym przez :</w:t>
      </w:r>
    </w:p>
    <w:p w:rsidR="008E3306" w:rsidRPr="008E3306" w:rsidRDefault="008E3306" w:rsidP="008E3306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b/>
          <w:bCs/>
          <w:sz w:val="20"/>
          <w:szCs w:val="20"/>
          <w:lang w:eastAsia="pl-PL"/>
        </w:rPr>
        <w:t>Panią Małgorzatę Matusiak</w:t>
      </w:r>
      <w:r w:rsidRPr="008E3306">
        <w:rPr>
          <w:rFonts w:eastAsia="Times New Roman" w:cstheme="minorHAnsi"/>
          <w:sz w:val="20"/>
          <w:szCs w:val="20"/>
          <w:lang w:eastAsia="pl-PL"/>
        </w:rPr>
        <w:t xml:space="preserve"> - </w:t>
      </w:r>
      <w:r w:rsidRPr="008E3306">
        <w:rPr>
          <w:rFonts w:eastAsia="Times New Roman" w:cstheme="minorHAnsi"/>
          <w:b/>
          <w:bCs/>
          <w:sz w:val="20"/>
          <w:szCs w:val="20"/>
          <w:lang w:eastAsia="pl-PL"/>
        </w:rPr>
        <w:t>Dyrektora DODN we Wrocławiu</w:t>
      </w:r>
      <w:r w:rsidRPr="008E3306">
        <w:rPr>
          <w:rFonts w:eastAsia="Times New Roman" w:cstheme="minorHAnsi"/>
          <w:sz w:val="20"/>
          <w:szCs w:val="20"/>
          <w:lang w:eastAsia="pl-PL"/>
        </w:rPr>
        <w:t xml:space="preserve"> - upoważnioną zgodnie ze statutem jednostki do samodzielnej reprezentacji, przy kontrasygnacie finansowej: Pani Jolanty Jabłczyńskiej - Zastępcy Głównego Księgowego DODN we Wrocławiu</w:t>
      </w:r>
    </w:p>
    <w:p w:rsidR="008E3306" w:rsidRPr="008E3306" w:rsidRDefault="008E3306" w:rsidP="008E3306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a</w:t>
      </w:r>
      <w:r w:rsidRPr="008E3306">
        <w:rPr>
          <w:rFonts w:eastAsia="Times New Roman" w:cstheme="minorHAnsi"/>
          <w:color w:val="000000"/>
          <w:sz w:val="20"/>
          <w:szCs w:val="20"/>
        </w:rPr>
        <w:t xml:space="preserve">            </w:t>
      </w:r>
    </w:p>
    <w:p w:rsidR="008E3306" w:rsidRPr="008E3306" w:rsidRDefault="008E3306" w:rsidP="008E3306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b/>
          <w:sz w:val="20"/>
          <w:szCs w:val="20"/>
        </w:rPr>
        <w:t>Firmą ……….</w:t>
      </w:r>
      <w:r w:rsidRPr="008E3306">
        <w:rPr>
          <w:rFonts w:eastAsia="Times New Roman" w:cstheme="minorHAnsi"/>
          <w:sz w:val="20"/>
          <w:szCs w:val="20"/>
        </w:rPr>
        <w:t xml:space="preserve"> z siedzibą ……….., ……………., …………., , REGON: …. NIP ……. zwaną dalej „</w:t>
      </w:r>
      <w:r w:rsidRPr="008E3306">
        <w:rPr>
          <w:rFonts w:eastAsia="Times New Roman" w:cstheme="minorHAnsi"/>
          <w:b/>
          <w:sz w:val="20"/>
          <w:szCs w:val="20"/>
        </w:rPr>
        <w:t>WYKONAWCĄ</w:t>
      </w:r>
      <w:r w:rsidRPr="008E3306">
        <w:rPr>
          <w:rFonts w:eastAsia="Times New Roman" w:cstheme="minorHAnsi"/>
          <w:sz w:val="20"/>
          <w:szCs w:val="20"/>
        </w:rPr>
        <w:t>”, reprezentowaną przez:</w:t>
      </w:r>
    </w:p>
    <w:p w:rsidR="008E3306" w:rsidRPr="008E3306" w:rsidRDefault="008E3306" w:rsidP="008E3306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:rsidR="008E3306" w:rsidRPr="008E3306" w:rsidRDefault="008E3306" w:rsidP="008E3306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......................................................................................................</w:t>
      </w:r>
    </w:p>
    <w:p w:rsidR="008E3306" w:rsidRPr="008E3306" w:rsidRDefault="008E3306" w:rsidP="008E3306">
      <w:pPr>
        <w:shd w:val="clear" w:color="auto" w:fill="FFFFFF"/>
        <w:tabs>
          <w:tab w:val="left" w:pos="284"/>
          <w:tab w:val="right" w:leader="dot" w:pos="8931"/>
        </w:tabs>
        <w:jc w:val="both"/>
        <w:rPr>
          <w:rFonts w:cstheme="minorHAnsi"/>
          <w:i/>
          <w:color w:val="000000"/>
          <w:sz w:val="20"/>
          <w:szCs w:val="20"/>
        </w:rPr>
      </w:pPr>
      <w:r w:rsidRPr="008E3306">
        <w:rPr>
          <w:rFonts w:cstheme="minorHAnsi"/>
          <w:i/>
          <w:color w:val="000000"/>
          <w:sz w:val="20"/>
          <w:szCs w:val="20"/>
        </w:rPr>
        <w:t xml:space="preserve">którzy ponoszą względem Zamawiającego solidarną odpowiedzialność za wykonanie niniejszej umowy, jak też za jej niewykonanie lub nienależyte wykonanie (przy jednym wykonawcy zdanie te zostanie wykreślone) </w:t>
      </w:r>
    </w:p>
    <w:p w:rsidR="008E3306" w:rsidRDefault="008E3306" w:rsidP="008E3306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:rsidR="002902D2" w:rsidRPr="002902D2" w:rsidRDefault="002902D2" w:rsidP="002902D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2902D2">
        <w:rPr>
          <w:rFonts w:eastAsia="Times New Roman" w:cstheme="minorHAnsi"/>
          <w:sz w:val="20"/>
          <w:szCs w:val="20"/>
        </w:rPr>
        <w:t>Zamówienie współfinansowane jest ze środków Europejskiego Funduszu Rozwoju Regionalnego w ramach Programu Współpracy INTERREG Polska-Saksonia 2014-2020.</w:t>
      </w:r>
    </w:p>
    <w:p w:rsidR="002902D2" w:rsidRPr="002902D2" w:rsidRDefault="002902D2" w:rsidP="002902D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2902D2">
        <w:rPr>
          <w:rFonts w:eastAsia="Times New Roman" w:cstheme="minorHAnsi"/>
          <w:sz w:val="20"/>
          <w:szCs w:val="20"/>
        </w:rPr>
        <w:t>Oś priorytetowa III – Edukacja transgraniczna</w:t>
      </w:r>
    </w:p>
    <w:p w:rsidR="002902D2" w:rsidRPr="002902D2" w:rsidRDefault="002902D2" w:rsidP="002902D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2902D2">
        <w:rPr>
          <w:rFonts w:eastAsia="Times New Roman" w:cstheme="minorHAnsi"/>
          <w:sz w:val="20"/>
          <w:szCs w:val="20"/>
        </w:rPr>
        <w:t>Okres realizacji projektu: 01.09.2017 – 31.08.2019</w:t>
      </w:r>
    </w:p>
    <w:p w:rsidR="002902D2" w:rsidRPr="002902D2" w:rsidRDefault="002902D2" w:rsidP="002902D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2902D2">
        <w:rPr>
          <w:rFonts w:eastAsia="Times New Roman" w:cstheme="minorHAnsi"/>
          <w:sz w:val="20"/>
          <w:szCs w:val="20"/>
        </w:rPr>
        <w:t>Nr projektu: PLSN.03.01.00-02-0067/17</w:t>
      </w:r>
      <w:r w:rsidRPr="002902D2">
        <w:rPr>
          <w:rFonts w:eastAsia="Times New Roman" w:cstheme="minorHAnsi"/>
          <w:sz w:val="20"/>
          <w:szCs w:val="20"/>
        </w:rPr>
        <w:tab/>
      </w:r>
    </w:p>
    <w:p w:rsidR="002902D2" w:rsidRDefault="002902D2" w:rsidP="002902D2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 w:rsidRPr="002902D2">
        <w:rPr>
          <w:rFonts w:eastAsia="Times New Roman" w:cstheme="minorHAnsi"/>
          <w:sz w:val="20"/>
          <w:szCs w:val="20"/>
        </w:rPr>
        <w:t xml:space="preserve">Tytuł projektu: Groß </w:t>
      </w:r>
      <w:proofErr w:type="spellStart"/>
      <w:r w:rsidRPr="002902D2">
        <w:rPr>
          <w:rFonts w:eastAsia="Times New Roman" w:cstheme="minorHAnsi"/>
          <w:sz w:val="20"/>
          <w:szCs w:val="20"/>
        </w:rPr>
        <w:t>für</w:t>
      </w:r>
      <w:proofErr w:type="spellEnd"/>
      <w:r w:rsidRPr="002902D2">
        <w:rPr>
          <w:rFonts w:eastAsia="Times New Roman" w:cstheme="minorHAnsi"/>
          <w:sz w:val="20"/>
          <w:szCs w:val="20"/>
        </w:rPr>
        <w:t xml:space="preserve"> Klein – Duzi dla małych: Transgraniczna współpraca dla wspierania edukacji przedszkolnej w zakresie kultury i języka sąsiada</w:t>
      </w:r>
    </w:p>
    <w:p w:rsidR="002902D2" w:rsidRDefault="002902D2" w:rsidP="008E3306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</w:p>
    <w:p w:rsidR="008E3306" w:rsidRPr="008E3306" w:rsidRDefault="002902D2" w:rsidP="008E3306">
      <w:pPr>
        <w:spacing w:after="0" w:line="240" w:lineRule="auto"/>
        <w:ind w:left="-284" w:right="-141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N</w:t>
      </w:r>
      <w:r w:rsidRPr="002902D2">
        <w:rPr>
          <w:rFonts w:eastAsia="Times New Roman" w:cstheme="minorHAnsi"/>
          <w:sz w:val="20"/>
          <w:szCs w:val="20"/>
        </w:rPr>
        <w:t>a podstawie art.4 pkt 8 ustawy z dnia 29 stycznia 2004 r. Prawo zamówień publicznych (tj. Dz.U z 2015r. poz. 2164 ze zm.), zawarto umowę o następującej treści:</w:t>
      </w:r>
    </w:p>
    <w:p w:rsidR="008E3306" w:rsidRPr="008E3306" w:rsidRDefault="008E3306" w:rsidP="008E3306">
      <w:pPr>
        <w:spacing w:after="0" w:line="240" w:lineRule="auto"/>
        <w:ind w:left="-284" w:right="-141"/>
        <w:jc w:val="both"/>
        <w:rPr>
          <w:rFonts w:eastAsia="Times New Roman" w:cstheme="minorHAnsi"/>
          <w:sz w:val="20"/>
          <w:szCs w:val="20"/>
        </w:rPr>
      </w:pP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§ 1</w:t>
      </w:r>
    </w:p>
    <w:p w:rsidR="008E3306" w:rsidRPr="008E3306" w:rsidRDefault="008E3306" w:rsidP="002902D2">
      <w:pPr>
        <w:numPr>
          <w:ilvl w:val="0"/>
          <w:numId w:val="1"/>
        </w:num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 xml:space="preserve">Zamawiający zleca, a Wykonawca zobowiązuje się do dostawy </w:t>
      </w:r>
      <w:r w:rsidR="002902D2">
        <w:rPr>
          <w:rFonts w:eastAsia="Times New Roman" w:cstheme="minorHAnsi"/>
          <w:sz w:val="20"/>
          <w:szCs w:val="20"/>
        </w:rPr>
        <w:t>podręczników</w:t>
      </w:r>
      <w:r w:rsidRPr="008E3306">
        <w:rPr>
          <w:rFonts w:eastAsia="Times New Roman" w:cstheme="minorHAnsi"/>
          <w:sz w:val="20"/>
          <w:szCs w:val="20"/>
        </w:rPr>
        <w:t xml:space="preserve"> w projekcie „</w:t>
      </w:r>
      <w:r w:rsidR="002902D2" w:rsidRPr="002902D2">
        <w:rPr>
          <w:rFonts w:eastAsia="Times New Roman" w:cstheme="minorHAnsi"/>
          <w:sz w:val="20"/>
          <w:szCs w:val="20"/>
        </w:rPr>
        <w:t xml:space="preserve">Groß </w:t>
      </w:r>
      <w:proofErr w:type="spellStart"/>
      <w:r w:rsidR="002902D2" w:rsidRPr="002902D2">
        <w:rPr>
          <w:rFonts w:eastAsia="Times New Roman" w:cstheme="minorHAnsi"/>
          <w:sz w:val="20"/>
          <w:szCs w:val="20"/>
        </w:rPr>
        <w:t>für</w:t>
      </w:r>
      <w:proofErr w:type="spellEnd"/>
      <w:r w:rsidR="002902D2" w:rsidRPr="002902D2">
        <w:rPr>
          <w:rFonts w:eastAsia="Times New Roman" w:cstheme="minorHAnsi"/>
          <w:sz w:val="20"/>
          <w:szCs w:val="20"/>
        </w:rPr>
        <w:t xml:space="preserve"> Klein – Duzi dla małych: Transgraniczna współpraca dla wspierania edukacji przedszkolnej w zakresie kultury i języka sąsiada</w:t>
      </w:r>
      <w:r w:rsidR="002902D2">
        <w:rPr>
          <w:rFonts w:eastAsia="Times New Roman" w:cstheme="minorHAnsi"/>
          <w:sz w:val="20"/>
          <w:szCs w:val="20"/>
        </w:rPr>
        <w:t>”</w:t>
      </w:r>
      <w:r w:rsidRPr="008E3306">
        <w:rPr>
          <w:rFonts w:eastAsia="Times New Roman" w:cstheme="minorHAnsi"/>
          <w:sz w:val="20"/>
          <w:szCs w:val="20"/>
        </w:rPr>
        <w:t>, zgodnie z przedstawionym formularzem ofertowym, zwan</w:t>
      </w:r>
      <w:r w:rsidR="002902D2">
        <w:rPr>
          <w:rFonts w:eastAsia="Times New Roman" w:cstheme="minorHAnsi"/>
          <w:sz w:val="20"/>
          <w:szCs w:val="20"/>
        </w:rPr>
        <w:t>ych</w:t>
      </w:r>
      <w:r w:rsidRPr="008E3306">
        <w:rPr>
          <w:rFonts w:eastAsia="Times New Roman" w:cstheme="minorHAnsi"/>
          <w:sz w:val="20"/>
          <w:szCs w:val="20"/>
        </w:rPr>
        <w:t xml:space="preserve"> dalej p</w:t>
      </w:r>
      <w:r w:rsidR="002902D2">
        <w:rPr>
          <w:rFonts w:eastAsia="Times New Roman" w:cstheme="minorHAnsi"/>
          <w:sz w:val="20"/>
          <w:szCs w:val="20"/>
        </w:rPr>
        <w:t>odręcznikami</w:t>
      </w:r>
      <w:r w:rsidRPr="008E3306">
        <w:rPr>
          <w:rFonts w:eastAsia="Times New Roman" w:cstheme="minorHAnsi"/>
          <w:sz w:val="20"/>
          <w:szCs w:val="20"/>
        </w:rPr>
        <w:t>.</w:t>
      </w:r>
    </w:p>
    <w:p w:rsidR="008E3306" w:rsidRPr="008E3306" w:rsidRDefault="008E3306" w:rsidP="008E3306">
      <w:pPr>
        <w:numPr>
          <w:ilvl w:val="0"/>
          <w:numId w:val="1"/>
        </w:num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Szczegółowy zakres przedmiotu dostawy zawiera Opis Przedmiotu Zamówienia stanowiący Załącznik nr 1 do Umowy oraz Formularz ofertowy stanowiący załącznik nr 2 do Umowy.</w:t>
      </w:r>
    </w:p>
    <w:p w:rsidR="008E3306" w:rsidRPr="008E3306" w:rsidRDefault="008E3306" w:rsidP="008E3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 xml:space="preserve">Przedmiot umowy obejmować będzie dostawę nowych </w:t>
      </w:r>
      <w:r w:rsidR="002902D2">
        <w:rPr>
          <w:rFonts w:eastAsia="Times New Roman" w:cstheme="minorHAnsi"/>
          <w:sz w:val="20"/>
          <w:szCs w:val="20"/>
        </w:rPr>
        <w:t>podręczników</w:t>
      </w:r>
      <w:r w:rsidRPr="008E3306">
        <w:rPr>
          <w:rFonts w:eastAsia="Times New Roman" w:cstheme="minorHAnsi"/>
          <w:sz w:val="20"/>
          <w:szCs w:val="20"/>
        </w:rPr>
        <w:t>, które muszą spełniać wymogi Opisu Przedmiotu Zamówienia.</w:t>
      </w:r>
    </w:p>
    <w:p w:rsidR="008E3306" w:rsidRPr="008E3306" w:rsidRDefault="008E3306" w:rsidP="008E3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 xml:space="preserve">W ramach realizacji przedmiotu umowy i wynagrodzenia Wykonawca zobowiązuje się do dostarczenia </w:t>
      </w:r>
      <w:r w:rsidR="002902D2">
        <w:rPr>
          <w:rFonts w:eastAsia="Times New Roman" w:cstheme="minorHAnsi"/>
          <w:sz w:val="20"/>
          <w:szCs w:val="20"/>
        </w:rPr>
        <w:t>podręczników</w:t>
      </w:r>
      <w:r w:rsidRPr="008E3306">
        <w:rPr>
          <w:rFonts w:eastAsia="Times New Roman" w:cstheme="minorHAnsi"/>
          <w:sz w:val="20"/>
          <w:szCs w:val="20"/>
        </w:rPr>
        <w:t xml:space="preserve"> do </w:t>
      </w:r>
      <w:r w:rsidR="002902D2">
        <w:rPr>
          <w:rFonts w:eastAsia="Times New Roman" w:cstheme="minorHAnsi"/>
          <w:sz w:val="20"/>
          <w:szCs w:val="20"/>
        </w:rPr>
        <w:t>Filii DODN w Jeleniej Górze, ul. 1 Maja 43. 58-300 Jelenia Góra.</w:t>
      </w:r>
    </w:p>
    <w:p w:rsidR="008E3306" w:rsidRPr="008E3306" w:rsidRDefault="008E3306" w:rsidP="008E3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Wykonawca zapewni wykonanie umowy z należytą starannością kwalifikowaną jej zawodowym charakterem, w sposób zgodny z obowiązującymi przepisami prawa.</w:t>
      </w:r>
    </w:p>
    <w:p w:rsidR="008E3306" w:rsidRPr="008E3306" w:rsidRDefault="008E3306" w:rsidP="008E33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lastRenderedPageBreak/>
        <w:t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</w:t>
      </w:r>
    </w:p>
    <w:p w:rsidR="008E3306" w:rsidRPr="008E3306" w:rsidRDefault="008E3306" w:rsidP="008E3306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</w:p>
    <w:p w:rsidR="008E3306" w:rsidRPr="008E3306" w:rsidRDefault="008E3306" w:rsidP="008E3306">
      <w:pPr>
        <w:numPr>
          <w:ilvl w:val="12"/>
          <w:numId w:val="0"/>
        </w:num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8E3306">
        <w:rPr>
          <w:rFonts w:eastAsia="Times New Roman" w:cstheme="minorHAnsi"/>
          <w:sz w:val="20"/>
          <w:szCs w:val="20"/>
          <w:lang w:val="en-US"/>
        </w:rPr>
        <w:t>§ 2</w:t>
      </w:r>
    </w:p>
    <w:p w:rsidR="002902D2" w:rsidRDefault="008E3306" w:rsidP="008E33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Wykonawca wykona przedmiot umowy w terminie …. dni od dnia podpisania umowy</w:t>
      </w:r>
      <w:r w:rsidR="002902D2" w:rsidRPr="002902D2">
        <w:rPr>
          <w:rFonts w:eastAsia="Times New Roman" w:cstheme="minorHAnsi"/>
          <w:sz w:val="20"/>
          <w:szCs w:val="20"/>
        </w:rPr>
        <w:t>.</w:t>
      </w:r>
      <w:r w:rsidRPr="008E3306">
        <w:rPr>
          <w:rFonts w:eastAsia="Times New Roman" w:cstheme="minorHAnsi"/>
          <w:sz w:val="20"/>
          <w:szCs w:val="20"/>
        </w:rPr>
        <w:t xml:space="preserve"> </w:t>
      </w:r>
    </w:p>
    <w:p w:rsidR="008E3306" w:rsidRPr="008E3306" w:rsidRDefault="008E3306" w:rsidP="008E33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Zamawiający określa charakter dostawy jako jednorazowy.</w:t>
      </w:r>
      <w:r w:rsidRPr="008E33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:rsidR="008E3306" w:rsidRPr="008E3306" w:rsidRDefault="008E3306" w:rsidP="008E33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 xml:space="preserve">Dostawa </w:t>
      </w:r>
      <w:r w:rsidR="002902D2">
        <w:rPr>
          <w:rFonts w:eastAsia="Times New Roman" w:cstheme="minorHAnsi"/>
          <w:sz w:val="20"/>
          <w:szCs w:val="20"/>
        </w:rPr>
        <w:t xml:space="preserve">podręczników </w:t>
      </w:r>
      <w:r w:rsidRPr="008E3306">
        <w:rPr>
          <w:rFonts w:eastAsia="Times New Roman" w:cstheme="minorHAnsi"/>
          <w:sz w:val="20"/>
          <w:szCs w:val="20"/>
        </w:rPr>
        <w:t>dokonana będzie do miejsca wskazanego w §1 przez Zamawiającego.</w:t>
      </w:r>
    </w:p>
    <w:p w:rsidR="008E3306" w:rsidRPr="008E3306" w:rsidRDefault="008E3306" w:rsidP="008E33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Konkretny dzień i godzina dostarczenia sprzętu wymaga uzgodnienia z przedstawicielami wskazanymi w załączniku nr 3 do Umowy, z wyprzedzeniem minimum 3 dni roboczych.</w:t>
      </w:r>
    </w:p>
    <w:p w:rsidR="008E3306" w:rsidRPr="008E3306" w:rsidRDefault="008E3306" w:rsidP="008E33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1" w:hanging="284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 xml:space="preserve">Wykonawca w ramach wynagrodzenia za przedmiot umowy, dostarczy </w:t>
      </w:r>
      <w:r w:rsidR="002902D2">
        <w:rPr>
          <w:rFonts w:eastAsia="Times New Roman" w:cstheme="minorHAnsi"/>
          <w:sz w:val="20"/>
          <w:szCs w:val="20"/>
        </w:rPr>
        <w:t>podręczniki</w:t>
      </w:r>
      <w:r w:rsidRPr="008E3306">
        <w:rPr>
          <w:rFonts w:eastAsia="Times New Roman" w:cstheme="minorHAnsi"/>
          <w:sz w:val="20"/>
          <w:szCs w:val="20"/>
        </w:rPr>
        <w:t xml:space="preserve"> własnymi środkami i własnym staraniem oraz na własne ryzyko do miejsc wskazanych w załączniku nr 3. </w:t>
      </w:r>
    </w:p>
    <w:p w:rsidR="008E3306" w:rsidRPr="008E3306" w:rsidRDefault="008E3306" w:rsidP="008E3306">
      <w:pPr>
        <w:numPr>
          <w:ilvl w:val="0"/>
          <w:numId w:val="2"/>
        </w:numPr>
        <w:spacing w:after="0" w:line="240" w:lineRule="auto"/>
        <w:ind w:right="-141" w:hanging="284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wszelkie przypadki niewykonania lub nienależytego wykonania umowy, w tym za szkody, awarie, uszkodzenia lub zniszczenia </w:t>
      </w:r>
      <w:r w:rsidR="002902D2">
        <w:rPr>
          <w:rFonts w:eastAsia="Arial" w:cstheme="minorHAnsi"/>
          <w:color w:val="000000"/>
          <w:sz w:val="20"/>
          <w:szCs w:val="20"/>
          <w:shd w:val="clear" w:color="auto" w:fill="FFFFFF"/>
        </w:rPr>
        <w:t>podręczników</w:t>
      </w: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odpowiada Wykonawca i zobowiązuje się w przypadku wystąpienia zniszczeń lub uszkodzeń powstałych do chwili wydania </w:t>
      </w:r>
      <w:r w:rsidR="002902D2">
        <w:rPr>
          <w:rFonts w:eastAsia="Arial" w:cstheme="minorHAnsi"/>
          <w:color w:val="000000"/>
          <w:sz w:val="20"/>
          <w:szCs w:val="20"/>
          <w:shd w:val="clear" w:color="auto" w:fill="FFFFFF"/>
        </w:rPr>
        <w:t>podręczników</w:t>
      </w: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, do dostarczenia nowych, w pełni sprawnych </w:t>
      </w:r>
      <w:r w:rsidR="002902D2">
        <w:rPr>
          <w:rFonts w:eastAsia="Arial" w:cstheme="minorHAnsi"/>
          <w:color w:val="000000"/>
          <w:sz w:val="20"/>
          <w:szCs w:val="20"/>
          <w:shd w:val="clear" w:color="auto" w:fill="FFFFFF"/>
        </w:rPr>
        <w:t>podręczników</w:t>
      </w: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, wolnych od wad w terminie niezwłocznym, ale nie później niż 5 dni od dnia, w którym </w:t>
      </w:r>
      <w:r w:rsidR="002902D2">
        <w:rPr>
          <w:rFonts w:eastAsia="Arial" w:cstheme="minorHAnsi"/>
          <w:color w:val="000000"/>
          <w:sz w:val="20"/>
          <w:szCs w:val="20"/>
          <w:shd w:val="clear" w:color="auto" w:fill="FFFFFF"/>
        </w:rPr>
        <w:t>podręczniki</w:t>
      </w: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miał</w:t>
      </w:r>
      <w:r w:rsidR="002902D2">
        <w:rPr>
          <w:rFonts w:eastAsia="Arial" w:cstheme="minorHAnsi"/>
          <w:color w:val="000000"/>
          <w:sz w:val="20"/>
          <w:szCs w:val="20"/>
          <w:shd w:val="clear" w:color="auto" w:fill="FFFFFF"/>
        </w:rPr>
        <w:t>y</w:t>
      </w: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być dostarczon</w:t>
      </w:r>
      <w:r w:rsidR="002902D2">
        <w:rPr>
          <w:rFonts w:eastAsia="Arial" w:cstheme="minorHAnsi"/>
          <w:color w:val="000000"/>
          <w:sz w:val="20"/>
          <w:szCs w:val="20"/>
          <w:shd w:val="clear" w:color="auto" w:fill="FFFFFF"/>
        </w:rPr>
        <w:t>e</w:t>
      </w: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; nie uchybia to roszczeniom zamawiającego z tytułu kar umownych lub odszkodowania. </w:t>
      </w:r>
    </w:p>
    <w:p w:rsidR="008E3306" w:rsidRPr="008E3306" w:rsidRDefault="008E3306" w:rsidP="008E3306">
      <w:pPr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8E3306">
        <w:rPr>
          <w:rFonts w:eastAsia="Times New Roman" w:cstheme="minorHAnsi"/>
          <w:sz w:val="20"/>
          <w:szCs w:val="20"/>
          <w:lang w:val="en-US"/>
        </w:rPr>
        <w:sym w:font="Times New Roman" w:char="00A7"/>
      </w:r>
      <w:r w:rsidRPr="008E3306">
        <w:rPr>
          <w:rFonts w:eastAsia="Times New Roman" w:cstheme="minorHAnsi"/>
          <w:sz w:val="20"/>
          <w:szCs w:val="20"/>
          <w:lang w:val="en-US"/>
        </w:rPr>
        <w:t xml:space="preserve"> 3</w:t>
      </w:r>
    </w:p>
    <w:p w:rsidR="008E3306" w:rsidRPr="008E3306" w:rsidRDefault="008E3306" w:rsidP="008E33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Odbiór przedmiotu umowy będzie potwierdzony Protokołem zdawczo- odbiorczym podpisywanymi przez przedstawicieli obu stron. </w:t>
      </w:r>
    </w:p>
    <w:p w:rsidR="008E3306" w:rsidRPr="008E3306" w:rsidRDefault="008E3306" w:rsidP="008E33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 xml:space="preserve">Protokolarne przyjęcie </w:t>
      </w:r>
      <w:r w:rsidR="002902D2">
        <w:rPr>
          <w:rFonts w:eastAsia="Times New Roman" w:cstheme="minorHAnsi"/>
          <w:sz w:val="20"/>
          <w:szCs w:val="20"/>
        </w:rPr>
        <w:t>podręczników</w:t>
      </w:r>
      <w:r w:rsidRPr="008E3306">
        <w:rPr>
          <w:rFonts w:eastAsia="Times New Roman" w:cstheme="minorHAnsi"/>
          <w:sz w:val="20"/>
          <w:szCs w:val="20"/>
        </w:rPr>
        <w:t xml:space="preserve"> nastąpi po spełnieniu w szczególności warunków określonych w § 1 ust. 4 </w:t>
      </w:r>
    </w:p>
    <w:p w:rsidR="008E3306" w:rsidRPr="008E3306" w:rsidRDefault="008E3306" w:rsidP="008E33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 xml:space="preserve">W przypadku dostarczenia </w:t>
      </w:r>
      <w:r w:rsidR="002902D2">
        <w:rPr>
          <w:rFonts w:eastAsia="Times New Roman" w:cstheme="minorHAnsi"/>
          <w:sz w:val="20"/>
          <w:szCs w:val="20"/>
        </w:rPr>
        <w:t>podręczników</w:t>
      </w:r>
      <w:r w:rsidRPr="008E3306">
        <w:rPr>
          <w:rFonts w:eastAsia="Times New Roman" w:cstheme="minorHAnsi"/>
          <w:sz w:val="20"/>
          <w:szCs w:val="20"/>
        </w:rPr>
        <w:t xml:space="preserve"> niespełniających warunków zamówienia Zamawiający zastrzega sobie prawo odmowy przyjęcia wadliwych </w:t>
      </w:r>
      <w:r w:rsidR="002902D2">
        <w:rPr>
          <w:rFonts w:eastAsia="Times New Roman" w:cstheme="minorHAnsi"/>
          <w:sz w:val="20"/>
          <w:szCs w:val="20"/>
        </w:rPr>
        <w:t>podręczników</w:t>
      </w:r>
      <w:r w:rsidRPr="008E3306">
        <w:rPr>
          <w:rFonts w:eastAsia="Times New Roman" w:cstheme="minorHAnsi"/>
          <w:sz w:val="20"/>
          <w:szCs w:val="20"/>
        </w:rPr>
        <w:t xml:space="preserve"> i żądania wymiany wadliwych </w:t>
      </w:r>
      <w:r w:rsidR="002902D2">
        <w:rPr>
          <w:rFonts w:eastAsia="Times New Roman" w:cstheme="minorHAnsi"/>
          <w:sz w:val="20"/>
          <w:szCs w:val="20"/>
        </w:rPr>
        <w:t>podręczników</w:t>
      </w:r>
      <w:r w:rsidRPr="008E3306">
        <w:rPr>
          <w:rFonts w:eastAsia="Times New Roman" w:cstheme="minorHAnsi"/>
          <w:sz w:val="20"/>
          <w:szCs w:val="20"/>
        </w:rPr>
        <w:t xml:space="preserve"> na nowe, wolne od wad w terminie wskazanym w par. 2 ust.6. W przypadku braku dostarczenia </w:t>
      </w:r>
      <w:r w:rsidR="002902D2">
        <w:rPr>
          <w:rFonts w:eastAsia="Times New Roman" w:cstheme="minorHAnsi"/>
          <w:sz w:val="20"/>
          <w:szCs w:val="20"/>
        </w:rPr>
        <w:t>podręczników</w:t>
      </w:r>
      <w:r w:rsidRPr="008E3306">
        <w:rPr>
          <w:rFonts w:eastAsia="Times New Roman" w:cstheme="minorHAnsi"/>
          <w:sz w:val="20"/>
          <w:szCs w:val="20"/>
        </w:rPr>
        <w:t xml:space="preserve"> wolnych od wad lub ich naprawy w tym terminie, zamawiający ma prawo nabycia </w:t>
      </w:r>
      <w:r w:rsidR="002902D2">
        <w:rPr>
          <w:rFonts w:eastAsia="Times New Roman" w:cstheme="minorHAnsi"/>
          <w:sz w:val="20"/>
          <w:szCs w:val="20"/>
        </w:rPr>
        <w:t>podręczników</w:t>
      </w:r>
      <w:r w:rsidRPr="008E3306">
        <w:rPr>
          <w:rFonts w:eastAsia="Times New Roman" w:cstheme="minorHAnsi"/>
          <w:sz w:val="20"/>
          <w:szCs w:val="20"/>
        </w:rPr>
        <w:t xml:space="preserve"> tego samego rodzaju na koszt i ryzyko wykonawcy. </w:t>
      </w:r>
    </w:p>
    <w:p w:rsidR="008E3306" w:rsidRPr="008E3306" w:rsidRDefault="008E3306" w:rsidP="008E33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Wszelkie reklamacje Wykonawca zobowiązany jest załatwić w ciągu</w:t>
      </w:r>
      <w:r w:rsidRPr="008E3306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8E3306">
        <w:rPr>
          <w:rFonts w:eastAsia="Times New Roman" w:cstheme="minorHAnsi"/>
          <w:sz w:val="20"/>
          <w:szCs w:val="20"/>
        </w:rPr>
        <w:t>5 dni, a po bezskutecznym upływie tego terminu reklamacja uważana będzie za uznaną w całości zgodnie z żądaniem Zamawiającego.</w:t>
      </w:r>
    </w:p>
    <w:p w:rsidR="008E3306" w:rsidRPr="008E3306" w:rsidRDefault="008E3306" w:rsidP="008E33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 razie odmowy odbioru przedmiotu umowy przez Zamawiającego, sporządza się protokół podpisany przez obie strony, w którym wskazuje się przyczynę odmowy odbioru. </w:t>
      </w:r>
    </w:p>
    <w:p w:rsidR="008E3306" w:rsidRPr="008E3306" w:rsidRDefault="008E3306" w:rsidP="008E33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Arial" w:cstheme="minorHAnsi"/>
          <w:color w:val="000000"/>
          <w:sz w:val="20"/>
          <w:szCs w:val="20"/>
          <w:shd w:val="clear" w:color="auto" w:fill="FFFFFF"/>
        </w:rPr>
      </w:pP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Za dzień odbioru przyjmuje się datę protokolarnego odbioru przedmiotu zamówienia bez zastrzeżeń. </w:t>
      </w:r>
    </w:p>
    <w:p w:rsidR="008E3306" w:rsidRPr="008E3306" w:rsidRDefault="008E3306" w:rsidP="008E3306">
      <w:pPr>
        <w:spacing w:after="120" w:line="240" w:lineRule="auto"/>
        <w:ind w:right="-141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ab/>
      </w:r>
      <w:r w:rsidRPr="008E3306">
        <w:rPr>
          <w:rFonts w:eastAsia="Times New Roman" w:cstheme="minorHAnsi"/>
          <w:sz w:val="20"/>
          <w:szCs w:val="20"/>
        </w:rPr>
        <w:tab/>
      </w:r>
      <w:r w:rsidRPr="008E3306">
        <w:rPr>
          <w:rFonts w:eastAsia="Times New Roman" w:cstheme="minorHAnsi"/>
          <w:sz w:val="20"/>
          <w:szCs w:val="20"/>
        </w:rPr>
        <w:tab/>
      </w:r>
      <w:r w:rsidRPr="008E3306">
        <w:rPr>
          <w:rFonts w:eastAsia="Times New Roman" w:cstheme="minorHAnsi"/>
          <w:sz w:val="20"/>
          <w:szCs w:val="20"/>
        </w:rPr>
        <w:tab/>
      </w:r>
      <w:r w:rsidRPr="008E3306">
        <w:rPr>
          <w:rFonts w:eastAsia="Times New Roman" w:cstheme="minorHAnsi"/>
          <w:sz w:val="20"/>
          <w:szCs w:val="20"/>
        </w:rPr>
        <w:tab/>
      </w:r>
      <w:r w:rsidRPr="008E3306">
        <w:rPr>
          <w:rFonts w:eastAsia="Times New Roman" w:cstheme="minorHAnsi"/>
          <w:sz w:val="20"/>
          <w:szCs w:val="20"/>
        </w:rPr>
        <w:tab/>
        <w:t xml:space="preserve">  </w:t>
      </w: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§ 4</w:t>
      </w:r>
    </w:p>
    <w:p w:rsidR="008E3306" w:rsidRPr="008E3306" w:rsidRDefault="008E3306" w:rsidP="008E3306">
      <w:p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Strony wyznaczają osoby do kontaktu w sprawie realizacji niniejszego zamówienia:</w:t>
      </w:r>
    </w:p>
    <w:p w:rsidR="008E3306" w:rsidRPr="008E3306" w:rsidRDefault="008E3306" w:rsidP="008E3306">
      <w:pPr>
        <w:numPr>
          <w:ilvl w:val="0"/>
          <w:numId w:val="11"/>
        </w:num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Ze strony Zamawiającego  ……………….. tel. ………….. e-mail ………………….</w:t>
      </w:r>
    </w:p>
    <w:p w:rsidR="008E3306" w:rsidRPr="008E3306" w:rsidRDefault="008E3306" w:rsidP="008E3306">
      <w:pPr>
        <w:numPr>
          <w:ilvl w:val="0"/>
          <w:numId w:val="11"/>
        </w:numPr>
        <w:spacing w:after="0" w:line="240" w:lineRule="auto"/>
        <w:ind w:left="426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Ze strony wykonawcy …………………….. tel. …………….. e-mail ……………</w:t>
      </w: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8E3306">
        <w:rPr>
          <w:rFonts w:eastAsia="Times New Roman" w:cstheme="minorHAnsi"/>
          <w:sz w:val="20"/>
          <w:szCs w:val="20"/>
          <w:lang w:val="en-US"/>
        </w:rPr>
        <w:t>§ 5</w:t>
      </w:r>
    </w:p>
    <w:p w:rsidR="008E3306" w:rsidRPr="008E3306" w:rsidRDefault="008E3306" w:rsidP="008E33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Lucida Sans Unicode" w:cstheme="minorHAnsi"/>
          <w:sz w:val="20"/>
          <w:szCs w:val="20"/>
        </w:rPr>
        <w:t>Strony ustalają ryczałtowe wynagrodzenie za wykonanie umowy, zgodnie ze złożonym formularzem ofertowym,</w:t>
      </w:r>
      <w:r w:rsidRPr="008E3306">
        <w:rPr>
          <w:rFonts w:eastAsia="Times New Roman" w:cstheme="minorHAnsi"/>
          <w:sz w:val="20"/>
          <w:szCs w:val="20"/>
        </w:rPr>
        <w:t xml:space="preserve"> w wysokości:</w:t>
      </w:r>
    </w:p>
    <w:p w:rsidR="008E3306" w:rsidRPr="008E3306" w:rsidRDefault="008E3306" w:rsidP="008E3306">
      <w:pPr>
        <w:spacing w:after="0" w:line="240" w:lineRule="auto"/>
        <w:ind w:left="284" w:right="-141" w:hanging="283"/>
        <w:rPr>
          <w:rFonts w:eastAsia="Times New Roman" w:cstheme="minorHAnsi"/>
          <w:bCs/>
          <w:sz w:val="20"/>
          <w:szCs w:val="20"/>
        </w:rPr>
      </w:pPr>
      <w:r w:rsidRPr="008E3306">
        <w:rPr>
          <w:rFonts w:eastAsia="Times New Roman" w:cstheme="minorHAnsi"/>
          <w:bCs/>
          <w:sz w:val="20"/>
          <w:szCs w:val="20"/>
        </w:rPr>
        <w:t>netto: .......................... zł</w:t>
      </w:r>
    </w:p>
    <w:p w:rsidR="008E3306" w:rsidRPr="008E3306" w:rsidRDefault="008E3306" w:rsidP="008E3306">
      <w:pPr>
        <w:spacing w:after="0" w:line="240" w:lineRule="auto"/>
        <w:ind w:left="284" w:right="-141" w:hanging="283"/>
        <w:rPr>
          <w:rFonts w:eastAsia="Times New Roman" w:cstheme="minorHAnsi"/>
          <w:bCs/>
          <w:sz w:val="20"/>
          <w:szCs w:val="20"/>
        </w:rPr>
      </w:pPr>
      <w:r w:rsidRPr="008E3306">
        <w:rPr>
          <w:rFonts w:eastAsia="Times New Roman" w:cstheme="minorHAnsi"/>
          <w:bCs/>
          <w:sz w:val="20"/>
          <w:szCs w:val="20"/>
        </w:rPr>
        <w:t>słownie: ..................................................................</w:t>
      </w:r>
    </w:p>
    <w:p w:rsidR="008E3306" w:rsidRPr="008E3306" w:rsidRDefault="008E3306" w:rsidP="008E3306">
      <w:pPr>
        <w:spacing w:after="0" w:line="240" w:lineRule="auto"/>
        <w:ind w:left="284" w:right="-141" w:hanging="283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bCs/>
          <w:sz w:val="20"/>
          <w:szCs w:val="20"/>
        </w:rPr>
        <w:t>podatek VAT w wysoko</w:t>
      </w:r>
      <w:r w:rsidRPr="008E3306">
        <w:rPr>
          <w:rFonts w:eastAsia="Times New Roman" w:cstheme="minorHAnsi"/>
          <w:sz w:val="20"/>
          <w:szCs w:val="20"/>
        </w:rPr>
        <w:t>ś</w:t>
      </w:r>
      <w:r w:rsidRPr="008E3306">
        <w:rPr>
          <w:rFonts w:eastAsia="Times New Roman" w:cstheme="minorHAnsi"/>
          <w:bCs/>
          <w:sz w:val="20"/>
          <w:szCs w:val="20"/>
        </w:rPr>
        <w:t xml:space="preserve">ci ........%, tj. ...................... zł </w:t>
      </w:r>
    </w:p>
    <w:p w:rsidR="008E3306" w:rsidRPr="008E3306" w:rsidRDefault="008E3306" w:rsidP="008E3306">
      <w:pPr>
        <w:spacing w:after="0" w:line="240" w:lineRule="auto"/>
        <w:ind w:left="284" w:right="-141" w:hanging="283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słownie: ……………………………………………………………………………</w:t>
      </w:r>
    </w:p>
    <w:p w:rsidR="008E3306" w:rsidRPr="008E3306" w:rsidRDefault="008E3306" w:rsidP="008E3306">
      <w:pPr>
        <w:spacing w:after="0" w:line="240" w:lineRule="auto"/>
        <w:ind w:left="284" w:right="-141" w:hanging="283"/>
        <w:rPr>
          <w:rFonts w:eastAsia="Times New Roman" w:cstheme="minorHAnsi"/>
          <w:bCs/>
          <w:sz w:val="20"/>
          <w:szCs w:val="20"/>
        </w:rPr>
      </w:pPr>
      <w:r w:rsidRPr="008E3306">
        <w:rPr>
          <w:rFonts w:eastAsia="Times New Roman" w:cstheme="minorHAnsi"/>
          <w:bCs/>
          <w:sz w:val="20"/>
          <w:szCs w:val="20"/>
        </w:rPr>
        <w:t>brutto: ....................... zł</w:t>
      </w:r>
    </w:p>
    <w:p w:rsidR="008E3306" w:rsidRPr="008E3306" w:rsidRDefault="008E3306" w:rsidP="008E3306">
      <w:pPr>
        <w:spacing w:after="0" w:line="240" w:lineRule="auto"/>
        <w:ind w:left="284" w:right="-141" w:hanging="283"/>
        <w:rPr>
          <w:rFonts w:eastAsia="Times New Roman" w:cstheme="minorHAnsi"/>
          <w:bCs/>
          <w:sz w:val="20"/>
          <w:szCs w:val="20"/>
        </w:rPr>
      </w:pPr>
      <w:r w:rsidRPr="008E3306">
        <w:rPr>
          <w:rFonts w:eastAsia="Times New Roman" w:cstheme="minorHAnsi"/>
          <w:bCs/>
          <w:sz w:val="20"/>
          <w:szCs w:val="20"/>
        </w:rPr>
        <w:t>słownie: .................................................................</w:t>
      </w:r>
    </w:p>
    <w:p w:rsidR="008E3306" w:rsidRPr="008E3306" w:rsidRDefault="008E3306" w:rsidP="008E3306">
      <w:pPr>
        <w:spacing w:after="0" w:line="240" w:lineRule="auto"/>
        <w:ind w:left="284" w:right="-141" w:hanging="283"/>
        <w:jc w:val="both"/>
        <w:rPr>
          <w:rFonts w:eastAsia="Times New Roman" w:cstheme="minorHAnsi"/>
          <w:bCs/>
          <w:sz w:val="20"/>
          <w:szCs w:val="20"/>
        </w:rPr>
      </w:pPr>
      <w:r w:rsidRPr="008E3306">
        <w:rPr>
          <w:rFonts w:eastAsia="Times New Roman" w:cstheme="minorHAnsi"/>
          <w:bCs/>
          <w:sz w:val="20"/>
          <w:szCs w:val="20"/>
        </w:rPr>
        <w:t xml:space="preserve">1a. W razie gdyby okazało się, że stawka podatku vat, jaką zastosował wykonawca jest nieprawidłowa lub ulegnie zmianie, i powinna być wyższa, wówczas wykonawca zobowiązany jest ponieść samodzielnie koszt podatku vat i wszelkich innych należności, bez obciążania z tego tytułu zamawiającego, a w szczególności strony postanawiają, że </w:t>
      </w:r>
      <w:r w:rsidRPr="008E3306">
        <w:rPr>
          <w:rFonts w:eastAsia="Times New Roman" w:cstheme="minorHAnsi"/>
          <w:bCs/>
          <w:sz w:val="20"/>
          <w:szCs w:val="20"/>
        </w:rPr>
        <w:lastRenderedPageBreak/>
        <w:t xml:space="preserve">wynagrodzenie brutto określone w niniejszej umowie stanowi jedyną kwotę wynagrodzenia, do zapłaty której zobowiązany jest zamawiający.  </w:t>
      </w:r>
    </w:p>
    <w:p w:rsidR="008E3306" w:rsidRPr="008E3306" w:rsidRDefault="008E3306" w:rsidP="008E3306">
      <w:pPr>
        <w:spacing w:after="0" w:line="240" w:lineRule="auto"/>
        <w:ind w:left="284" w:right="-141" w:hanging="283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bCs/>
          <w:sz w:val="20"/>
          <w:szCs w:val="20"/>
        </w:rPr>
        <w:t xml:space="preserve">1b. W razie gdyby okazało się, że stawka podatku vat, jaką zastosował wykonawca jest nieprawidłowa lub ulegnie zmianie, i powinna być niższa, wówczas wykonawca zobowiązany jest zastosować niższą stawkę podatku vat, a w szczególności strony postanawiają, że wynagrodzenie brutto określone wg niższej stawki podatku vat stanowi jedyną kwotę wynagrodzenia, do zapłaty której zobowiązany jest zamawiający.  </w:t>
      </w:r>
    </w:p>
    <w:p w:rsidR="008E3306" w:rsidRPr="008E3306" w:rsidRDefault="008E3306" w:rsidP="008E33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Zamawiający zobowiązuje się do regulowania należności nie później niż w ciągu 30 dni od daty przyjęcia przez Zamawiającego prawidłowo wystawionej faktury, przelewem na rachunek bankowy Wykonawcy. Za dzień zapłaty uznaje się datę obciążenia rachunku Zamawiającego.</w:t>
      </w:r>
    </w:p>
    <w:p w:rsidR="008E3306" w:rsidRPr="008E3306" w:rsidRDefault="008E3306" w:rsidP="008E33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Podstawą do wystawienia faktury jest odbiór przez Zamawiającego p</w:t>
      </w:r>
      <w:r w:rsidR="002902D2">
        <w:rPr>
          <w:rFonts w:eastAsia="Times New Roman" w:cstheme="minorHAnsi"/>
          <w:sz w:val="20"/>
          <w:szCs w:val="20"/>
        </w:rPr>
        <w:t>odręczników</w:t>
      </w:r>
      <w:r w:rsidRPr="008E3306">
        <w:rPr>
          <w:rFonts w:eastAsia="Times New Roman" w:cstheme="minorHAnsi"/>
          <w:sz w:val="20"/>
          <w:szCs w:val="20"/>
        </w:rPr>
        <w:t xml:space="preserve"> wolnych od wad potwierdzonych protokołem zdawczo-odbiorczym.</w:t>
      </w:r>
    </w:p>
    <w:p w:rsidR="008E3306" w:rsidRPr="008E3306" w:rsidRDefault="008E3306" w:rsidP="008E33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-141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Fakturę (oryginał) należy doręczyć Zamawiającemu w jednej z podanych niżej form:</w:t>
      </w:r>
    </w:p>
    <w:p w:rsidR="008E3306" w:rsidRPr="008E3306" w:rsidRDefault="008E3306" w:rsidP="008E3306">
      <w:pPr>
        <w:spacing w:after="0" w:line="240" w:lineRule="auto"/>
        <w:ind w:right="-14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8E3306">
        <w:rPr>
          <w:rFonts w:eastAsia="Times New Roman" w:cstheme="minorHAnsi"/>
          <w:bCs/>
          <w:sz w:val="20"/>
          <w:szCs w:val="20"/>
          <w:lang w:eastAsia="pl-PL"/>
        </w:rPr>
        <w:t>a) osobiście do sekretariatu (parter, ul. Skarbowców 8a we Wrocławiu)</w:t>
      </w:r>
    </w:p>
    <w:p w:rsidR="008E3306" w:rsidRPr="008E3306" w:rsidRDefault="008E3306" w:rsidP="008E3306">
      <w:pPr>
        <w:spacing w:after="0" w:line="240" w:lineRule="auto"/>
        <w:ind w:right="-141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8E3306">
        <w:rPr>
          <w:rFonts w:eastAsia="Times New Roman" w:cstheme="minorHAnsi"/>
          <w:bCs/>
          <w:sz w:val="20"/>
          <w:szCs w:val="20"/>
          <w:lang w:eastAsia="pl-PL"/>
        </w:rPr>
        <w:t>b) drogą pocztową/pocztą kurierską pod adres: Dolnośląski Ośrodek Doskonalenia Nauczycieli we Wrocławiu, ul. Skarbowców 8a, 53-025 Wrocław.</w:t>
      </w:r>
    </w:p>
    <w:p w:rsidR="008E3306" w:rsidRPr="008E3306" w:rsidRDefault="008E3306" w:rsidP="008E33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Wynagrodzenie, o którym mowa w ust. 1 zawiera wszystkie koszty związane z wykonaniem umowy, w tym związane z wykonaniem obowiązków, o których mowa w § 1 ust. 4  oraz koszty transportu.</w:t>
      </w:r>
    </w:p>
    <w:p w:rsidR="008E3306" w:rsidRPr="008E3306" w:rsidRDefault="008E3306" w:rsidP="008E33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Wykonawca nie może bez zgody Zamawiającego wyrażonej pod rygorem nieważności w formie pisemnej  przenieść wierzytelności z niniejszej umowy na rzecz osób trzecich.</w:t>
      </w:r>
    </w:p>
    <w:p w:rsidR="008E3306" w:rsidRPr="008E3306" w:rsidRDefault="008E3306" w:rsidP="008E3306">
      <w:pPr>
        <w:numPr>
          <w:ilvl w:val="0"/>
          <w:numId w:val="4"/>
        </w:numPr>
        <w:contextualSpacing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  <w:lang w:val="en-US"/>
        </w:rPr>
      </w:pPr>
      <w:r w:rsidRPr="008E3306">
        <w:rPr>
          <w:rFonts w:eastAsia="Times New Roman" w:cstheme="minorHAnsi"/>
          <w:sz w:val="20"/>
          <w:szCs w:val="20"/>
          <w:lang w:val="en-US"/>
        </w:rPr>
        <w:t>§ 6</w:t>
      </w:r>
    </w:p>
    <w:p w:rsidR="008E3306" w:rsidRPr="008E3306" w:rsidRDefault="008E3306" w:rsidP="008E33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karę umowną w razie zwłoki z wykonaniem zobowiązania umownego w wysokości 0,2 % wartości wynagrodzenia netto określonego w par.5 ust.1  za każdy dzień zwłoki, liczony od ustalonych w umowie </w:t>
      </w:r>
      <w:r w:rsidRPr="008E3306">
        <w:rPr>
          <w:rFonts w:eastAsia="Times New Roman" w:cstheme="minorHAnsi"/>
          <w:color w:val="000000"/>
          <w:sz w:val="20"/>
          <w:szCs w:val="20"/>
          <w:lang w:eastAsia="pl-PL"/>
        </w:rPr>
        <w:t>terminów określonych w § 2 ust. 1 Umowy</w:t>
      </w:r>
      <w:r w:rsidRPr="008E3306">
        <w:rPr>
          <w:rFonts w:eastAsia="Verdana" w:cstheme="minorHAnsi"/>
          <w:color w:val="000000"/>
          <w:sz w:val="20"/>
          <w:szCs w:val="20"/>
          <w:shd w:val="clear" w:color="auto" w:fill="FFFFFF"/>
        </w:rPr>
        <w:t>.</w:t>
      </w:r>
    </w:p>
    <w:p w:rsidR="008E3306" w:rsidRPr="008E3306" w:rsidRDefault="008E3306" w:rsidP="008E33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karę umowną za niedotrzymanie terminu dostarczenia </w:t>
      </w:r>
      <w:r w:rsidR="00E24F57">
        <w:rPr>
          <w:rFonts w:eastAsia="Verdana" w:cstheme="minorHAnsi"/>
          <w:color w:val="000000"/>
          <w:sz w:val="20"/>
          <w:szCs w:val="20"/>
          <w:shd w:val="clear" w:color="auto" w:fill="FFFFFF"/>
        </w:rPr>
        <w:t>podręczników</w:t>
      </w:r>
      <w:r w:rsidRPr="008E3306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 wolnych od wad w okresie gwarancji, </w:t>
      </w:r>
      <w:r w:rsidRPr="008E3306">
        <w:rPr>
          <w:rFonts w:eastAsia="Verdana" w:cstheme="minorHAnsi"/>
          <w:sz w:val="20"/>
          <w:szCs w:val="20"/>
          <w:shd w:val="clear" w:color="auto" w:fill="FFFFFF"/>
        </w:rPr>
        <w:t xml:space="preserve">określonego w </w:t>
      </w:r>
      <w:r w:rsidRPr="008E3306">
        <w:rPr>
          <w:rFonts w:eastAsia="Arial" w:cstheme="minorHAnsi"/>
          <w:sz w:val="20"/>
          <w:szCs w:val="20"/>
          <w:shd w:val="clear" w:color="auto" w:fill="FFFFFF"/>
        </w:rPr>
        <w:t>§</w:t>
      </w:r>
      <w:r w:rsidRPr="008E3306">
        <w:rPr>
          <w:rFonts w:eastAsia="Verdana" w:cstheme="minorHAnsi"/>
          <w:sz w:val="20"/>
          <w:szCs w:val="20"/>
          <w:shd w:val="clear" w:color="auto" w:fill="FFFFFF"/>
        </w:rPr>
        <w:t xml:space="preserve"> 7 ust. 5 </w:t>
      </w:r>
      <w:r w:rsidRPr="008E3306">
        <w:rPr>
          <w:rFonts w:eastAsia="Verdana" w:cstheme="minorHAnsi"/>
          <w:color w:val="000000"/>
          <w:sz w:val="20"/>
          <w:szCs w:val="20"/>
          <w:shd w:val="clear" w:color="auto" w:fill="FFFFFF"/>
        </w:rPr>
        <w:t>w wysokości 0,2 % wartości wynagrodzenia netto określonego w par.5 ust.1 za każdy dzień zwłoki.</w:t>
      </w:r>
    </w:p>
    <w:p w:rsidR="008E3306" w:rsidRPr="008E3306" w:rsidRDefault="008E3306" w:rsidP="008E33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Verdana" w:cstheme="minorHAnsi"/>
          <w:color w:val="000000"/>
          <w:sz w:val="20"/>
          <w:szCs w:val="20"/>
          <w:shd w:val="clear" w:color="auto" w:fill="FFFFFF"/>
        </w:rPr>
        <w:t xml:space="preserve">Wykonawca zapłaci Zamawiającemu karę umowną za odstąpienie od umowy przez Zamawiającego z przyczyn, za które odpowiedzialność ponosi Wykonawca, w wysokości 10 % wynagrodzenia umownego netto określonego w par.5 ust.1. </w:t>
      </w:r>
    </w:p>
    <w:p w:rsidR="008E3306" w:rsidRPr="008E3306" w:rsidRDefault="008E3306" w:rsidP="008E33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cstheme="minorHAnsi"/>
          <w:sz w:val="20"/>
          <w:szCs w:val="20"/>
        </w:rPr>
        <w:t xml:space="preserve">Strony ustalają, że Zamawiający upoważniony jest do potrącania kar umownych z każdej wystawionej faktury wykonawcy. Kary umowne kumulują się w razie zaistnienia przesłanek ich naliczenia. </w:t>
      </w:r>
    </w:p>
    <w:p w:rsidR="008E3306" w:rsidRPr="008E3306" w:rsidRDefault="008E3306" w:rsidP="008E33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cstheme="minorHAnsi"/>
          <w:sz w:val="20"/>
          <w:szCs w:val="20"/>
        </w:rPr>
        <w:t>Zamawiający zastrzega sobie prawo dochodzenia odszkodowania uzupełniającego na zasadach ogólnych ponad wysokość kar umownych, jeżeli szkoda przewyższa kwotę kary umownej.</w:t>
      </w:r>
    </w:p>
    <w:p w:rsidR="008E3306" w:rsidRPr="008E3306" w:rsidRDefault="008E3306" w:rsidP="008E3306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color w:val="FF0000"/>
          <w:sz w:val="20"/>
          <w:szCs w:val="20"/>
        </w:rPr>
      </w:pP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§ 7</w:t>
      </w:r>
    </w:p>
    <w:p w:rsidR="008E3306" w:rsidRPr="008E3306" w:rsidRDefault="008E3306" w:rsidP="008E33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Wymiana rzeczy wadliwej lub dokonanie istotnej naprawy przez Wykonawcę w ramach </w:t>
      </w:r>
      <w:r w:rsidR="006B0122">
        <w:rPr>
          <w:rFonts w:eastAsia="Arial" w:cstheme="minorHAnsi"/>
          <w:color w:val="000000"/>
          <w:sz w:val="20"/>
          <w:szCs w:val="20"/>
          <w:shd w:val="clear" w:color="auto" w:fill="FFFFFF"/>
        </w:rPr>
        <w:t>rękojmi</w:t>
      </w: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powoduje rozpoczęcie na nowo biegu </w:t>
      </w:r>
      <w:r w:rsidR="006B0122">
        <w:rPr>
          <w:rFonts w:eastAsia="Arial" w:cstheme="minorHAnsi"/>
          <w:color w:val="000000"/>
          <w:sz w:val="20"/>
          <w:szCs w:val="20"/>
          <w:shd w:val="clear" w:color="auto" w:fill="FFFFFF"/>
        </w:rPr>
        <w:t>rękojmi</w:t>
      </w: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dla danej rzeczy </w:t>
      </w:r>
    </w:p>
    <w:p w:rsidR="008E3306" w:rsidRPr="008E3306" w:rsidRDefault="008E3306" w:rsidP="008E33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Wykonawca odpowiada za wady prawne i fizyczne, ujawnione w </w:t>
      </w:r>
      <w:r w:rsidR="00E24F57">
        <w:rPr>
          <w:rFonts w:eastAsia="Arial" w:cstheme="minorHAnsi"/>
          <w:color w:val="000000"/>
          <w:sz w:val="20"/>
          <w:szCs w:val="20"/>
          <w:shd w:val="clear" w:color="auto" w:fill="FFFFFF"/>
        </w:rPr>
        <w:t>podręcznikach</w:t>
      </w: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 będących przedmiotem umowy oraz ponosi z tego tytułu wszelką odpowiedzialność. W szczególności wykonawca jest odpowiedzialny względem Zamawiającego, jeżeli </w:t>
      </w:r>
      <w:r w:rsidR="00E24F57">
        <w:rPr>
          <w:rFonts w:eastAsia="Arial" w:cstheme="minorHAnsi"/>
          <w:color w:val="000000"/>
          <w:sz w:val="20"/>
          <w:szCs w:val="20"/>
          <w:shd w:val="clear" w:color="auto" w:fill="FFFFFF"/>
        </w:rPr>
        <w:t>podręczniki</w:t>
      </w: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>:</w:t>
      </w:r>
    </w:p>
    <w:p w:rsidR="008E3306" w:rsidRPr="008E3306" w:rsidRDefault="008E3306" w:rsidP="008E3306">
      <w:pPr>
        <w:numPr>
          <w:ilvl w:val="0"/>
          <w:numId w:val="10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  <w:shd w:val="clear" w:color="auto" w:fill="FFFFFF"/>
        </w:rPr>
      </w:pPr>
      <w:r w:rsidRPr="008E3306">
        <w:rPr>
          <w:rFonts w:eastAsia="Calibri" w:cstheme="minorHAnsi"/>
          <w:sz w:val="20"/>
          <w:szCs w:val="20"/>
          <w:shd w:val="clear" w:color="auto" w:fill="FFFFFF"/>
        </w:rPr>
        <w:t>stanowią własność osoby trzeciej, lub jeżeli jest obciążony jakimkolwiek prawem osoby trzeciej,</w:t>
      </w:r>
    </w:p>
    <w:p w:rsidR="008E3306" w:rsidRPr="008E3306" w:rsidRDefault="008E3306" w:rsidP="008E3306">
      <w:pPr>
        <w:numPr>
          <w:ilvl w:val="0"/>
          <w:numId w:val="10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</w:rPr>
      </w:pP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 xml:space="preserve">ma wadę zmniejszającą jego wartość lub użyteczność wynikającą z jego przeznaczenia, </w:t>
      </w:r>
    </w:p>
    <w:p w:rsidR="008E3306" w:rsidRPr="008E3306" w:rsidRDefault="008E3306" w:rsidP="008E3306">
      <w:pPr>
        <w:numPr>
          <w:ilvl w:val="0"/>
          <w:numId w:val="10"/>
        </w:numPr>
        <w:tabs>
          <w:tab w:val="num" w:pos="709"/>
        </w:tabs>
        <w:spacing w:after="0" w:line="240" w:lineRule="auto"/>
        <w:ind w:right="-141"/>
        <w:contextualSpacing/>
        <w:jc w:val="both"/>
        <w:rPr>
          <w:rFonts w:eastAsia="Calibri" w:cstheme="minorHAnsi"/>
          <w:sz w:val="20"/>
          <w:szCs w:val="20"/>
        </w:rPr>
      </w:pPr>
      <w:r w:rsidRPr="008E3306">
        <w:rPr>
          <w:rFonts w:eastAsia="Arial" w:cstheme="minorHAnsi"/>
          <w:color w:val="000000"/>
          <w:sz w:val="20"/>
          <w:szCs w:val="20"/>
          <w:shd w:val="clear" w:color="auto" w:fill="FFFFFF"/>
        </w:rPr>
        <w:t>nie ma właściwości wymaganych przez Zamawiającego albo jeżeli dostarczono go w stanie niezupełnym.</w:t>
      </w: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color w:val="FF0000"/>
          <w:sz w:val="20"/>
          <w:szCs w:val="20"/>
        </w:rPr>
      </w:pP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  <w:lang w:val="en-US"/>
        </w:rPr>
        <w:sym w:font="Times New Roman" w:char="00A7"/>
      </w:r>
      <w:r w:rsidR="006B0122">
        <w:rPr>
          <w:rFonts w:eastAsia="Times New Roman" w:cstheme="minorHAnsi"/>
          <w:sz w:val="20"/>
          <w:szCs w:val="20"/>
        </w:rPr>
        <w:t xml:space="preserve"> 8</w:t>
      </w:r>
    </w:p>
    <w:p w:rsidR="008E3306" w:rsidRPr="008E3306" w:rsidRDefault="008E3306" w:rsidP="008E3306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Ewentualne spory, mogące powstać w trakcie realizacji niniejszej umowy, rozstrzygać będzie sąd właściwy dla siedziby Zamawiającego.</w:t>
      </w: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:rsidR="008E3306" w:rsidRPr="008E3306" w:rsidRDefault="006B0122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t>§ 9</w:t>
      </w:r>
    </w:p>
    <w:p w:rsidR="008E3306" w:rsidRPr="008E3306" w:rsidRDefault="008E3306" w:rsidP="008E3306">
      <w:pPr>
        <w:tabs>
          <w:tab w:val="left" w:leader="dot" w:pos="0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E3306">
        <w:rPr>
          <w:rFonts w:eastAsia="Times New Roman" w:cstheme="minorHAnsi"/>
          <w:sz w:val="20"/>
          <w:szCs w:val="20"/>
          <w:lang w:eastAsia="pl-PL"/>
        </w:rPr>
        <w:t xml:space="preserve">W razie wystąpienia istotnej zmiany okoliczności powodującej, że wykonanie umowy nie leży </w:t>
      </w:r>
      <w:r w:rsidRPr="008E3306">
        <w:rPr>
          <w:rFonts w:eastAsia="Times New Roman" w:cstheme="minorHAnsi"/>
          <w:sz w:val="20"/>
          <w:szCs w:val="20"/>
          <w:lang w:eastAsia="pl-PL"/>
        </w:rPr>
        <w:br/>
        <w:t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Strony ustalają, że w przypadku rozwiązania niniejszej umowy w części, bez względu na sposób rozwiązania i jej przyczynę, zamawiającemu przysługuje licencja bez obowiązku zapłaty dodatkowego wynagrodzenia do przedmiotu umowy wykonanego przez wykonawcę, w takim kształcie, jaki wykonawca wykona go do chwili rozwiązania umowy, na polach eksploatacji na zasadach wskazanych w par.1 ust.4 pkt 4.</w:t>
      </w:r>
    </w:p>
    <w:p w:rsidR="008E3306" w:rsidRPr="008E3306" w:rsidRDefault="008E3306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</w:p>
    <w:p w:rsidR="008E3306" w:rsidRPr="008E3306" w:rsidRDefault="006B0122" w:rsidP="008E3306">
      <w:pPr>
        <w:spacing w:after="0" w:line="240" w:lineRule="auto"/>
        <w:ind w:left="142" w:right="-141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§ 10</w:t>
      </w:r>
    </w:p>
    <w:p w:rsidR="008E3306" w:rsidRPr="008E3306" w:rsidRDefault="008E3306" w:rsidP="008E3306">
      <w:pPr>
        <w:numPr>
          <w:ilvl w:val="0"/>
          <w:numId w:val="13"/>
        </w:numPr>
        <w:spacing w:after="0" w:line="240" w:lineRule="auto"/>
        <w:ind w:left="142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 xml:space="preserve">Wszelkie zmiany umowy wymagają formy pisemnej pod rygorem nieważności. </w:t>
      </w:r>
    </w:p>
    <w:p w:rsidR="008E3306" w:rsidRPr="008E3306" w:rsidRDefault="008E3306" w:rsidP="008E3306">
      <w:pPr>
        <w:numPr>
          <w:ilvl w:val="0"/>
          <w:numId w:val="13"/>
        </w:numPr>
        <w:spacing w:after="0" w:line="240" w:lineRule="auto"/>
        <w:ind w:left="142" w:right="-141"/>
        <w:contextualSpacing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W sprawach nieuregulowanych niniejszą umową będą miały zastosowanie przepisy ustawy z dnia  29 stycznia 2004 r. Prawo zamówień publicznych, Kodeksu Cywilnego.</w:t>
      </w:r>
    </w:p>
    <w:p w:rsidR="008E3306" w:rsidRPr="008E3306" w:rsidRDefault="008E3306" w:rsidP="008E3306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:rsidR="008E3306" w:rsidRPr="008E3306" w:rsidRDefault="006B0122" w:rsidP="008E3306">
      <w:pPr>
        <w:spacing w:after="0" w:line="240" w:lineRule="auto"/>
        <w:ind w:right="-141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§ 11</w:t>
      </w:r>
      <w:bookmarkStart w:id="0" w:name="_GoBack"/>
      <w:bookmarkEnd w:id="0"/>
    </w:p>
    <w:p w:rsidR="008E3306" w:rsidRPr="008E3306" w:rsidRDefault="008E3306" w:rsidP="008E3306">
      <w:pPr>
        <w:spacing w:after="0" w:line="240" w:lineRule="auto"/>
        <w:ind w:right="-141"/>
        <w:jc w:val="both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Umowa została sporządzona w trzech jednobrzmiących egzemplarzach, w tym dwa egzemplarze dla Zamawiającego i jeden dla Wykonawcy.</w:t>
      </w:r>
    </w:p>
    <w:p w:rsidR="008E3306" w:rsidRPr="008E3306" w:rsidRDefault="008E3306" w:rsidP="008E3306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:rsidR="008E3306" w:rsidRPr="008E3306" w:rsidRDefault="008E3306" w:rsidP="008E3306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Załączniki:</w:t>
      </w:r>
    </w:p>
    <w:p w:rsidR="008E3306" w:rsidRPr="008E3306" w:rsidRDefault="008E3306" w:rsidP="008E3306">
      <w:pPr>
        <w:numPr>
          <w:ilvl w:val="0"/>
          <w:numId w:val="12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Opis Przedmiotu Zamówienia</w:t>
      </w:r>
    </w:p>
    <w:p w:rsidR="008E3306" w:rsidRPr="008E3306" w:rsidRDefault="008E3306" w:rsidP="008E3306">
      <w:pPr>
        <w:numPr>
          <w:ilvl w:val="0"/>
          <w:numId w:val="12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>Oferta Wykonawcy</w:t>
      </w:r>
    </w:p>
    <w:p w:rsidR="008E3306" w:rsidRPr="008E3306" w:rsidRDefault="008E3306" w:rsidP="008E3306">
      <w:pPr>
        <w:numPr>
          <w:ilvl w:val="0"/>
          <w:numId w:val="12"/>
        </w:numPr>
        <w:spacing w:after="0" w:line="240" w:lineRule="auto"/>
        <w:ind w:left="426" w:right="-141"/>
        <w:contextualSpacing/>
        <w:rPr>
          <w:rFonts w:eastAsia="Times New Roman" w:cstheme="minorHAnsi"/>
          <w:sz w:val="20"/>
          <w:szCs w:val="20"/>
        </w:rPr>
      </w:pPr>
      <w:r w:rsidRPr="008E3306">
        <w:rPr>
          <w:rFonts w:eastAsia="Times New Roman" w:cstheme="minorHAnsi"/>
          <w:sz w:val="20"/>
          <w:szCs w:val="20"/>
        </w:rPr>
        <w:t xml:space="preserve">Protokół zdawczo-odbiorczy </w:t>
      </w:r>
    </w:p>
    <w:p w:rsidR="008E3306" w:rsidRPr="008E3306" w:rsidRDefault="008E3306" w:rsidP="008E3306">
      <w:pPr>
        <w:spacing w:after="0" w:line="240" w:lineRule="auto"/>
        <w:ind w:right="-141"/>
        <w:rPr>
          <w:rFonts w:eastAsia="Times New Roman" w:cstheme="minorHAnsi"/>
          <w:sz w:val="20"/>
          <w:szCs w:val="20"/>
        </w:rPr>
      </w:pPr>
    </w:p>
    <w:p w:rsidR="008E3306" w:rsidRPr="008E3306" w:rsidRDefault="008E3306" w:rsidP="008E3306">
      <w:pPr>
        <w:spacing w:line="240" w:lineRule="auto"/>
        <w:ind w:right="-14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E3306">
        <w:rPr>
          <w:rFonts w:eastAsia="Times New Roman" w:cstheme="minorHAnsi"/>
          <w:sz w:val="20"/>
          <w:szCs w:val="20"/>
        </w:rPr>
        <w:t>WYKONAWCA</w:t>
      </w:r>
      <w:r w:rsidRPr="008E3306">
        <w:rPr>
          <w:rFonts w:eastAsia="Times New Roman" w:cstheme="minorHAnsi"/>
          <w:sz w:val="20"/>
          <w:szCs w:val="20"/>
        </w:rPr>
        <w:tab/>
      </w:r>
      <w:r w:rsidRPr="008E3306">
        <w:rPr>
          <w:rFonts w:eastAsia="Times New Roman" w:cstheme="minorHAnsi"/>
          <w:sz w:val="20"/>
          <w:szCs w:val="20"/>
        </w:rPr>
        <w:tab/>
      </w:r>
      <w:r w:rsidRPr="008E3306">
        <w:rPr>
          <w:rFonts w:eastAsia="Times New Roman" w:cstheme="minorHAnsi"/>
          <w:sz w:val="20"/>
          <w:szCs w:val="20"/>
        </w:rPr>
        <w:tab/>
      </w:r>
      <w:r w:rsidRPr="008E3306">
        <w:rPr>
          <w:rFonts w:eastAsia="Times New Roman" w:cstheme="minorHAnsi"/>
          <w:sz w:val="20"/>
          <w:szCs w:val="20"/>
        </w:rPr>
        <w:tab/>
        <w:t xml:space="preserve">    </w:t>
      </w:r>
      <w:r w:rsidRPr="008E3306">
        <w:rPr>
          <w:rFonts w:eastAsia="Times New Roman" w:cstheme="minorHAnsi"/>
          <w:sz w:val="20"/>
          <w:szCs w:val="20"/>
        </w:rPr>
        <w:tab/>
        <w:t xml:space="preserve">                                                      ZAMAWIAJĄCY</w:t>
      </w:r>
      <w:r w:rsidRPr="008E330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:rsidR="008E3306" w:rsidRPr="008E3306" w:rsidRDefault="008E3306" w:rsidP="008E330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8E3306" w:rsidRPr="008E3306" w:rsidRDefault="008E3306" w:rsidP="008E3306">
      <w:pPr>
        <w:rPr>
          <w:rFonts w:cstheme="minorHAnsi"/>
          <w:sz w:val="20"/>
          <w:szCs w:val="20"/>
        </w:rPr>
      </w:pPr>
    </w:p>
    <w:p w:rsidR="00D3789C" w:rsidRDefault="00D3789C"/>
    <w:sectPr w:rsidR="00D3789C" w:rsidSect="00B95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2" w:bottom="1644" w:left="1418" w:header="425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AF" w:rsidRDefault="006D1CAF" w:rsidP="00FF4A18">
      <w:pPr>
        <w:spacing w:after="0" w:line="240" w:lineRule="auto"/>
      </w:pPr>
      <w:r>
        <w:separator/>
      </w:r>
    </w:p>
  </w:endnote>
  <w:endnote w:type="continuationSeparator" w:id="0">
    <w:p w:rsidR="006D1CAF" w:rsidRDefault="006D1CAF" w:rsidP="00FF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CC" w:rsidRDefault="006430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14" w:type="dxa"/>
      <w:tblInd w:w="-743" w:type="dxa"/>
      <w:tblBorders>
        <w:top w:val="single" w:sz="12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4309"/>
      <w:gridCol w:w="2917"/>
    </w:tblGrid>
    <w:tr w:rsidR="0095698B" w:rsidRPr="0095698B" w:rsidTr="00F87ED1">
      <w:trPr>
        <w:trHeight w:val="683"/>
      </w:trPr>
      <w:tc>
        <w:tcPr>
          <w:tcW w:w="10714" w:type="dxa"/>
          <w:gridSpan w:val="3"/>
          <w:tcMar>
            <w:top w:w="113" w:type="dxa"/>
          </w:tcMar>
        </w:tcPr>
        <w:p w:rsidR="0095698B" w:rsidRPr="0095698B" w:rsidRDefault="0095698B" w:rsidP="00F87ED1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ind w:left="2728"/>
            <w:rPr>
              <w:sz w:val="18"/>
            </w:rPr>
          </w:pPr>
          <w:r w:rsidRPr="00F87ED1">
            <w:rPr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2908738" wp14:editId="1DA0296A">
                <wp:simplePos x="0" y="0"/>
                <wp:positionH relativeFrom="column">
                  <wp:posOffset>928825</wp:posOffset>
                </wp:positionH>
                <wp:positionV relativeFrom="paragraph">
                  <wp:posOffset>-80645</wp:posOffset>
                </wp:positionV>
                <wp:extent cx="689212" cy="627640"/>
                <wp:effectExtent l="0" t="0" r="0" b="127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roj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212" cy="627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87ED1">
            <w:rPr>
              <w:b/>
              <w:sz w:val="18"/>
            </w:rPr>
            <w:t xml:space="preserve">Groß </w:t>
          </w:r>
          <w:proofErr w:type="spellStart"/>
          <w:r w:rsidRPr="00F87ED1">
            <w:rPr>
              <w:b/>
              <w:sz w:val="18"/>
            </w:rPr>
            <w:t>für</w:t>
          </w:r>
          <w:proofErr w:type="spellEnd"/>
          <w:r w:rsidRPr="00F87ED1">
            <w:rPr>
              <w:b/>
              <w:sz w:val="18"/>
            </w:rPr>
            <w:t xml:space="preserve"> Klein – Duzi dla małych: </w:t>
          </w:r>
          <w:r w:rsidR="00F87ED1">
            <w:rPr>
              <w:b/>
              <w:sz w:val="18"/>
            </w:rPr>
            <w:br/>
          </w:r>
          <w:r w:rsidRPr="00F87ED1">
            <w:rPr>
              <w:b/>
              <w:sz w:val="18"/>
            </w:rPr>
            <w:t>Transgraniczna współpraca dla wspierania edukacji przedszkolnej w zakresie kultury i języka sąsiada</w:t>
          </w:r>
        </w:p>
      </w:tc>
    </w:tr>
    <w:tr w:rsidR="0095698B" w:rsidRPr="00B95DD7" w:rsidTr="00F87ED1">
      <w:trPr>
        <w:trHeight w:val="1465"/>
      </w:trPr>
      <w:tc>
        <w:tcPr>
          <w:tcW w:w="3488" w:type="dxa"/>
        </w:tcPr>
        <w:p w:rsidR="0095698B" w:rsidRPr="00FF4A18" w:rsidRDefault="0095698B" w:rsidP="0095698B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ind w:left="-1668"/>
            <w:rPr>
              <w:sz w:val="18"/>
            </w:rPr>
          </w:pPr>
        </w:p>
      </w:tc>
      <w:tc>
        <w:tcPr>
          <w:tcW w:w="4309" w:type="dxa"/>
          <w:tcMar>
            <w:top w:w="113" w:type="dxa"/>
          </w:tcMar>
        </w:tcPr>
        <w:p w:rsidR="006430CC" w:rsidRPr="00F87ED1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  <w:r w:rsidRPr="00F87ED1">
            <w:rPr>
              <w:sz w:val="16"/>
            </w:rPr>
            <w:t>Biuro projektu:</w:t>
          </w:r>
        </w:p>
        <w:p w:rsidR="006430CC" w:rsidRPr="00F87ED1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  <w:r w:rsidRPr="00F87ED1">
            <w:rPr>
              <w:sz w:val="16"/>
            </w:rPr>
            <w:t xml:space="preserve">Dolnośląski Ośrodek Doskonalenia Nauczycieli </w:t>
          </w:r>
          <w:r w:rsidRPr="00F87ED1">
            <w:rPr>
              <w:sz w:val="16"/>
            </w:rPr>
            <w:br/>
            <w:t>we Wrocławiu</w:t>
          </w:r>
          <w:r>
            <w:rPr>
              <w:sz w:val="16"/>
            </w:rPr>
            <w:t xml:space="preserve">  Filia w Jeleniej Górze</w:t>
          </w:r>
        </w:p>
        <w:p w:rsidR="006430CC" w:rsidRPr="00F87ED1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</w:p>
        <w:p w:rsidR="006430CC" w:rsidRPr="00F87ED1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  <w:r w:rsidRPr="00F87ED1">
            <w:rPr>
              <w:sz w:val="16"/>
            </w:rPr>
            <w:t xml:space="preserve">ul. </w:t>
          </w:r>
          <w:r>
            <w:rPr>
              <w:sz w:val="16"/>
            </w:rPr>
            <w:t>1 Maja 43</w:t>
          </w:r>
        </w:p>
        <w:p w:rsidR="006430CC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  <w:r>
            <w:rPr>
              <w:sz w:val="16"/>
            </w:rPr>
            <w:t>58-500 Jelenia Góra</w:t>
          </w:r>
        </w:p>
        <w:p w:rsidR="006430CC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</w:p>
        <w:p w:rsidR="0095698B" w:rsidRPr="00F87ED1" w:rsidRDefault="006430CC" w:rsidP="001F492A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  <w:r>
            <w:rPr>
              <w:sz w:val="16"/>
            </w:rPr>
            <w:t xml:space="preserve">Sekretariat: </w:t>
          </w:r>
          <w:r w:rsidRPr="00370847">
            <w:rPr>
              <w:sz w:val="16"/>
            </w:rPr>
            <w:t>508 690 952</w:t>
          </w:r>
        </w:p>
      </w:tc>
      <w:tc>
        <w:tcPr>
          <w:tcW w:w="2917" w:type="dxa"/>
          <w:tcMar>
            <w:top w:w="113" w:type="dxa"/>
          </w:tcMar>
        </w:tcPr>
        <w:p w:rsidR="006430CC" w:rsidRPr="00370847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  <w:r w:rsidRPr="00370847">
            <w:rPr>
              <w:sz w:val="16"/>
            </w:rPr>
            <w:t>Kierownik Projektu:</w:t>
          </w:r>
        </w:p>
        <w:p w:rsidR="006430CC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</w:p>
        <w:p w:rsidR="006430CC" w:rsidRPr="00370847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  <w:r w:rsidRPr="00370847">
            <w:rPr>
              <w:sz w:val="16"/>
            </w:rPr>
            <w:t xml:space="preserve">Teresa </w:t>
          </w:r>
          <w:proofErr w:type="spellStart"/>
          <w:r w:rsidRPr="00370847">
            <w:rPr>
              <w:sz w:val="16"/>
            </w:rPr>
            <w:t>Ankudewicz</w:t>
          </w:r>
          <w:proofErr w:type="spellEnd"/>
          <w:r w:rsidRPr="00370847">
            <w:rPr>
              <w:sz w:val="16"/>
            </w:rPr>
            <w:t>-Blukacz</w:t>
          </w:r>
        </w:p>
        <w:p w:rsidR="006430CC" w:rsidRPr="006430CC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  <w:r w:rsidRPr="006430CC">
            <w:rPr>
              <w:sz w:val="16"/>
            </w:rPr>
            <w:t>Tel. 508 690 916</w:t>
          </w:r>
        </w:p>
        <w:p w:rsidR="006430CC" w:rsidRPr="006430CC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</w:p>
        <w:p w:rsidR="006430CC" w:rsidRPr="006430CC" w:rsidRDefault="006430CC" w:rsidP="006430CC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  <w:r w:rsidRPr="006430CC">
            <w:rPr>
              <w:sz w:val="16"/>
            </w:rPr>
            <w:t>projekt.interreg@dodn.dolnyslask.pl</w:t>
          </w:r>
        </w:p>
        <w:p w:rsidR="0095698B" w:rsidRPr="006430CC" w:rsidRDefault="006430CC" w:rsidP="00F87ED1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  <w:r w:rsidRPr="006430CC">
            <w:rPr>
              <w:sz w:val="16"/>
            </w:rPr>
            <w:t>http://dodn.dolnyslask.pl/interreg/</w:t>
          </w:r>
        </w:p>
        <w:p w:rsidR="0095698B" w:rsidRPr="006430CC" w:rsidRDefault="0095698B" w:rsidP="00F87ED1">
          <w:pPr>
            <w:pStyle w:val="Stopka"/>
            <w:tabs>
              <w:tab w:val="clear" w:pos="4536"/>
              <w:tab w:val="clear" w:pos="9072"/>
              <w:tab w:val="left" w:pos="567"/>
              <w:tab w:val="left" w:pos="1333"/>
            </w:tabs>
            <w:rPr>
              <w:sz w:val="16"/>
            </w:rPr>
          </w:pPr>
        </w:p>
      </w:tc>
    </w:tr>
  </w:tbl>
  <w:p w:rsidR="0095698B" w:rsidRPr="001F492A" w:rsidRDefault="0095698B" w:rsidP="001F492A">
    <w:pPr>
      <w:pStyle w:val="Stopka"/>
      <w:tabs>
        <w:tab w:val="clear" w:pos="4536"/>
        <w:tab w:val="clear" w:pos="9072"/>
        <w:tab w:val="left" w:pos="5564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CC" w:rsidRDefault="006430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AF" w:rsidRDefault="006D1CAF" w:rsidP="00FF4A18">
      <w:pPr>
        <w:spacing w:after="0" w:line="240" w:lineRule="auto"/>
      </w:pPr>
      <w:r>
        <w:separator/>
      </w:r>
    </w:p>
  </w:footnote>
  <w:footnote w:type="continuationSeparator" w:id="0">
    <w:p w:rsidR="006D1CAF" w:rsidRDefault="006D1CAF" w:rsidP="00FF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CC" w:rsidRDefault="006430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B7" w:rsidRDefault="00D924B7">
    <w:pPr>
      <w:pStyle w:val="Nagwek"/>
    </w:pPr>
    <w:r>
      <w:rPr>
        <w:noProof/>
        <w:lang w:eastAsia="pl-PL"/>
      </w:rPr>
      <w:drawing>
        <wp:inline distT="0" distB="0" distL="0" distR="0">
          <wp:extent cx="6242050" cy="530469"/>
          <wp:effectExtent l="0" t="0" r="635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l_oga_m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9422" cy="530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CC" w:rsidRDefault="006430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42AF1"/>
    <w:multiLevelType w:val="hybridMultilevel"/>
    <w:tmpl w:val="21A06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7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9">
    <w:nsid w:val="57D53C48"/>
    <w:multiLevelType w:val="hybridMultilevel"/>
    <w:tmpl w:val="7EE0B3EE"/>
    <w:lvl w:ilvl="0" w:tplc="5A9EEFB0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BDC2DD6"/>
    <w:multiLevelType w:val="hybridMultilevel"/>
    <w:tmpl w:val="34C283B8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18"/>
    <w:rsid w:val="00111D58"/>
    <w:rsid w:val="001D4D01"/>
    <w:rsid w:val="001F492A"/>
    <w:rsid w:val="002902D2"/>
    <w:rsid w:val="006430CC"/>
    <w:rsid w:val="006B0122"/>
    <w:rsid w:val="006D1CAF"/>
    <w:rsid w:val="008D4F6A"/>
    <w:rsid w:val="008E3306"/>
    <w:rsid w:val="00913024"/>
    <w:rsid w:val="0093240D"/>
    <w:rsid w:val="0095698B"/>
    <w:rsid w:val="009B1EDC"/>
    <w:rsid w:val="00B95DD7"/>
    <w:rsid w:val="00C63C21"/>
    <w:rsid w:val="00D3789C"/>
    <w:rsid w:val="00D753A2"/>
    <w:rsid w:val="00D924B7"/>
    <w:rsid w:val="00E24F57"/>
    <w:rsid w:val="00EA1739"/>
    <w:rsid w:val="00F174CC"/>
    <w:rsid w:val="00F87ED1"/>
    <w:rsid w:val="00FA486A"/>
    <w:rsid w:val="00FC0B3A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18"/>
  </w:style>
  <w:style w:type="paragraph" w:styleId="Stopka">
    <w:name w:val="footer"/>
    <w:basedOn w:val="Normalny"/>
    <w:link w:val="StopkaZnak"/>
    <w:uiPriority w:val="99"/>
    <w:unhideWhenUsed/>
    <w:rsid w:val="00FF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A18"/>
  </w:style>
  <w:style w:type="paragraph" w:styleId="Tekstdymka">
    <w:name w:val="Balloon Text"/>
    <w:basedOn w:val="Normalny"/>
    <w:link w:val="TekstdymkaZnak"/>
    <w:uiPriority w:val="99"/>
    <w:semiHidden/>
    <w:unhideWhenUsed/>
    <w:rsid w:val="00FF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A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18"/>
  </w:style>
  <w:style w:type="paragraph" w:styleId="Stopka">
    <w:name w:val="footer"/>
    <w:basedOn w:val="Normalny"/>
    <w:link w:val="StopkaZnak"/>
    <w:uiPriority w:val="99"/>
    <w:unhideWhenUsed/>
    <w:rsid w:val="00FF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A18"/>
  </w:style>
  <w:style w:type="paragraph" w:styleId="Tekstdymka">
    <w:name w:val="Balloon Text"/>
    <w:basedOn w:val="Normalny"/>
    <w:link w:val="TekstdymkaZnak"/>
    <w:uiPriority w:val="99"/>
    <w:semiHidden/>
    <w:unhideWhenUsed/>
    <w:rsid w:val="00FF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A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4CA3-74DB-4134-ADF0-B264B844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1594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Chmielowiec</dc:creator>
  <cp:lastModifiedBy>dodn06pc</cp:lastModifiedBy>
  <cp:revision>3</cp:revision>
  <cp:lastPrinted>2017-08-11T12:31:00Z</cp:lastPrinted>
  <dcterms:created xsi:type="dcterms:W3CDTF">2017-10-12T11:00:00Z</dcterms:created>
  <dcterms:modified xsi:type="dcterms:W3CDTF">2017-10-13T13:16:00Z</dcterms:modified>
</cp:coreProperties>
</file>